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ED16B" w14:textId="7504C723" w:rsidR="00AE7DB8" w:rsidRPr="00A21700" w:rsidRDefault="00AE7DB8" w:rsidP="000D25D3">
      <w:pPr>
        <w:jc w:val="center"/>
        <w:rPr>
          <w:rFonts w:ascii="BIZ UDゴシック" w:eastAsia="BIZ UDゴシック" w:hAnsi="BIZ UDゴシック" w:cs="メイリオ"/>
          <w:b/>
          <w:sz w:val="24"/>
        </w:rPr>
      </w:pPr>
      <w:r w:rsidRPr="00A21700">
        <w:rPr>
          <w:rFonts w:ascii="BIZ UDゴシック" w:eastAsia="BIZ UDゴシック" w:hAnsi="BIZ UDゴシック" w:cs="メイリオ" w:hint="eastAsia"/>
          <w:b/>
          <w:sz w:val="24"/>
        </w:rPr>
        <w:t>第</w:t>
      </w:r>
      <w:r w:rsidR="00061AEB">
        <w:rPr>
          <w:rFonts w:ascii="BIZ UDゴシック" w:eastAsia="BIZ UDゴシック" w:hAnsi="BIZ UDゴシック" w:cs="メイリオ" w:hint="eastAsia"/>
          <w:b/>
          <w:sz w:val="24"/>
        </w:rPr>
        <w:t>37</w:t>
      </w:r>
      <w:r w:rsidRPr="00A21700">
        <w:rPr>
          <w:rFonts w:ascii="BIZ UDゴシック" w:eastAsia="BIZ UDゴシック" w:hAnsi="BIZ UDゴシック" w:cs="メイリオ" w:hint="eastAsia"/>
          <w:b/>
          <w:sz w:val="24"/>
        </w:rPr>
        <w:t>回　岡山県作業療法学会　託児室利用</w:t>
      </w:r>
      <w:r w:rsidR="00794A37" w:rsidRPr="00A21700">
        <w:rPr>
          <w:rFonts w:ascii="BIZ UDゴシック" w:eastAsia="BIZ UDゴシック" w:hAnsi="BIZ UDゴシック" w:cs="メイリオ" w:hint="eastAsia"/>
          <w:b/>
          <w:sz w:val="24"/>
        </w:rPr>
        <w:t>規約</w:t>
      </w:r>
    </w:p>
    <w:p w14:paraId="7174E463" w14:textId="77777777" w:rsidR="00AE7DB8" w:rsidRPr="000D25D3" w:rsidRDefault="00AE7DB8" w:rsidP="00C267FB">
      <w:pPr>
        <w:spacing w:line="340" w:lineRule="exact"/>
        <w:rPr>
          <w:rFonts w:ascii="メイリオ" w:eastAsia="メイリオ" w:hAnsi="メイリオ" w:cs="メイリオ"/>
        </w:rPr>
      </w:pPr>
    </w:p>
    <w:p w14:paraId="2C6AA719" w14:textId="4E7FE39C" w:rsidR="00AE7DB8" w:rsidRPr="00A21700" w:rsidRDefault="00AE7DB8" w:rsidP="00C267FB">
      <w:pPr>
        <w:spacing w:line="340" w:lineRule="exact"/>
        <w:rPr>
          <w:rFonts w:ascii="UD Digi Kyokasho N-R" w:eastAsia="UD Digi Kyokasho N-R" w:hAnsi="メイリオ" w:cs="メイリオ"/>
        </w:rPr>
      </w:pPr>
      <w:r w:rsidRPr="00A21700">
        <w:rPr>
          <w:rFonts w:ascii="UD Digi Kyokasho N-R" w:eastAsia="UD Digi Kyokasho N-R" w:hAnsi="メイリオ" w:cs="メイリオ" w:hint="eastAsia"/>
        </w:rPr>
        <w:t>託児室利用に際しましては、</w:t>
      </w:r>
      <w:r w:rsidR="00C267FB" w:rsidRPr="00A21700">
        <w:rPr>
          <w:rFonts w:ascii="UD Digi Kyokasho N-R" w:eastAsia="UD Digi Kyokasho N-R" w:hAnsi="メイリオ" w:cs="メイリオ" w:hint="eastAsia"/>
        </w:rPr>
        <w:t>下記</w:t>
      </w:r>
      <w:r w:rsidR="00A21700">
        <w:rPr>
          <w:rFonts w:ascii="UD Digi Kyokasho N-R" w:eastAsia="UD Digi Kyokasho N-R" w:hAnsi="メイリオ" w:cs="メイリオ" w:hint="eastAsia"/>
        </w:rPr>
        <w:t>の事項をご</w:t>
      </w:r>
      <w:r w:rsidRPr="00A21700">
        <w:rPr>
          <w:rFonts w:ascii="UD Digi Kyokasho N-R" w:eastAsia="UD Digi Kyokasho N-R" w:hAnsi="メイリオ" w:cs="メイリオ" w:hint="eastAsia"/>
        </w:rPr>
        <w:t>確認</w:t>
      </w:r>
      <w:r w:rsidR="00A21700">
        <w:rPr>
          <w:rFonts w:ascii="UD Digi Kyokasho N-R" w:eastAsia="UD Digi Kyokasho N-R" w:hAnsi="メイリオ" w:cs="メイリオ" w:hint="eastAsia"/>
        </w:rPr>
        <w:t>・ご了承</w:t>
      </w:r>
      <w:r w:rsidRPr="00A21700">
        <w:rPr>
          <w:rFonts w:ascii="UD Digi Kyokasho N-R" w:eastAsia="UD Digi Kyokasho N-R" w:hAnsi="メイリオ" w:cs="メイリオ" w:hint="eastAsia"/>
        </w:rPr>
        <w:t>の上、お申し込みください。</w:t>
      </w:r>
    </w:p>
    <w:p w14:paraId="12992AC0" w14:textId="77777777" w:rsidR="00AE7DB8" w:rsidRPr="00A21700" w:rsidRDefault="00AE7DB8" w:rsidP="00C267FB">
      <w:pPr>
        <w:spacing w:line="340" w:lineRule="exact"/>
        <w:rPr>
          <w:rFonts w:ascii="UD Digi Kyokasho N-R" w:eastAsia="UD Digi Kyokasho N-R" w:hAnsi="メイリオ" w:cs="メイリオ"/>
        </w:rPr>
      </w:pPr>
      <w:r w:rsidRPr="00A21700">
        <w:rPr>
          <w:rFonts w:ascii="UD Digi Kyokasho N-R" w:eastAsia="UD Digi Kyokasho N-R" w:hAnsi="メイリオ" w:cs="メイリオ" w:hint="eastAsia"/>
        </w:rPr>
        <w:t>【１】託児室について</w:t>
      </w:r>
    </w:p>
    <w:p w14:paraId="1909B1DD" w14:textId="6930BAD1" w:rsidR="00AE7DB8" w:rsidRPr="00A21700" w:rsidRDefault="00AE7DB8" w:rsidP="00545FC1">
      <w:pPr>
        <w:spacing w:line="340" w:lineRule="exact"/>
        <w:ind w:left="420" w:hangingChars="200" w:hanging="420"/>
        <w:rPr>
          <w:rFonts w:ascii="UD Digi Kyokasho N-R" w:eastAsia="UD Digi Kyokasho N-R" w:hAnsi="メイリオ" w:cs="メイリオ"/>
        </w:rPr>
      </w:pPr>
      <w:r w:rsidRPr="00A21700">
        <w:rPr>
          <w:rFonts w:ascii="UD Digi Kyokasho N-R" w:eastAsia="UD Digi Kyokasho N-R" w:hAnsi="メイリオ" w:cs="メイリオ" w:hint="eastAsia"/>
        </w:rPr>
        <w:t>１．本託児室は、第</w:t>
      </w:r>
      <w:r w:rsidR="00831852" w:rsidRPr="00A21700">
        <w:rPr>
          <w:rFonts w:ascii="UD Digi Kyokasho N-R" w:eastAsia="UD Digi Kyokasho N-R" w:hAnsi="メイリオ" w:cs="メイリオ" w:hint="eastAsia"/>
        </w:rPr>
        <w:t>36</w:t>
      </w:r>
      <w:r w:rsidRPr="00A21700">
        <w:rPr>
          <w:rFonts w:ascii="UD Digi Kyokasho N-R" w:eastAsia="UD Digi Kyokasho N-R" w:hAnsi="メイリオ" w:cs="メイリオ" w:hint="eastAsia"/>
        </w:rPr>
        <w:t>回岡山県作業療法学会から委託を受けたボナミ企画</w:t>
      </w:r>
      <w:r w:rsidR="00545FC1">
        <w:rPr>
          <w:rFonts w:ascii="UD Digi Kyokasho N-R" w:eastAsia="UD Digi Kyokasho N-R" w:hAnsi="メイリオ" w:cs="メイリオ" w:hint="eastAsia"/>
        </w:rPr>
        <w:t>有限会社</w:t>
      </w:r>
      <w:r w:rsidRPr="00A21700">
        <w:rPr>
          <w:rFonts w:ascii="UD Digi Kyokasho N-R" w:eastAsia="UD Digi Kyokasho N-R" w:hAnsi="メイリオ" w:cs="メイリオ" w:hint="eastAsia"/>
        </w:rPr>
        <w:t>が運営致します。</w:t>
      </w:r>
    </w:p>
    <w:p w14:paraId="23F921E9" w14:textId="4187C1B0" w:rsidR="00AE7DB8" w:rsidRPr="00A21700" w:rsidRDefault="008A57F8" w:rsidP="00C267FB">
      <w:pPr>
        <w:spacing w:line="340" w:lineRule="exact"/>
        <w:ind w:left="420" w:hangingChars="200" w:hanging="420"/>
        <w:rPr>
          <w:rFonts w:ascii="UD Digi Kyokasho N-R" w:eastAsia="UD Digi Kyokasho N-R" w:hAnsi="メイリオ" w:cs="メイリオ"/>
        </w:rPr>
      </w:pPr>
      <w:r>
        <w:rPr>
          <w:rFonts w:ascii="UD Digi Kyokasho N-R" w:eastAsia="UD Digi Kyokasho N-R" w:hAnsi="メイリオ" w:cs="メイリオ" w:hint="eastAsia"/>
        </w:rPr>
        <w:t>２．託児室の利用は、学会参加者に</w:t>
      </w:r>
      <w:r w:rsidR="00AE7DB8" w:rsidRPr="00A21700">
        <w:rPr>
          <w:rFonts w:ascii="UD Digi Kyokasho N-R" w:eastAsia="UD Digi Kyokasho N-R" w:hAnsi="メイリオ" w:cs="メイリオ" w:hint="eastAsia"/>
        </w:rPr>
        <w:t>同伴するお子様に限ります。</w:t>
      </w:r>
      <w:r w:rsidR="00996808" w:rsidRPr="00A21700">
        <w:rPr>
          <w:rFonts w:ascii="UD Digi Kyokasho N-R" w:eastAsia="UD Digi Kyokasho N-R" w:hAnsi="メイリオ" w:cs="メイリオ" w:hint="eastAsia"/>
        </w:rPr>
        <w:t>就学前の</w:t>
      </w:r>
      <w:r w:rsidR="00AE7DB8" w:rsidRPr="00A21700">
        <w:rPr>
          <w:rFonts w:ascii="UD Digi Kyokasho N-R" w:eastAsia="UD Digi Kyokasho N-R" w:hAnsi="メイリオ" w:cs="メイリオ" w:hint="eastAsia"/>
        </w:rPr>
        <w:t>お子様を対象とします。</w:t>
      </w:r>
    </w:p>
    <w:p w14:paraId="2796AB15" w14:textId="77777777" w:rsidR="00AE7DB8" w:rsidRPr="00A21700" w:rsidRDefault="00AE7DB8" w:rsidP="00C267FB">
      <w:pPr>
        <w:spacing w:line="340" w:lineRule="exact"/>
        <w:ind w:left="420" w:hangingChars="200" w:hanging="420"/>
        <w:rPr>
          <w:rFonts w:ascii="UD Digi Kyokasho N-R" w:eastAsia="UD Digi Kyokasho N-R" w:hAnsi="メイリオ" w:cs="メイリオ"/>
        </w:rPr>
      </w:pPr>
    </w:p>
    <w:p w14:paraId="5A2E0A63" w14:textId="77777777" w:rsidR="00AE7DB8" w:rsidRPr="00A21700" w:rsidRDefault="00AE7DB8" w:rsidP="00C267FB">
      <w:pPr>
        <w:spacing w:line="340" w:lineRule="exact"/>
        <w:ind w:left="420" w:hangingChars="200" w:hanging="420"/>
        <w:rPr>
          <w:rFonts w:ascii="UD Digi Kyokasho N-R" w:eastAsia="UD Digi Kyokasho N-R" w:hAnsi="メイリオ" w:cs="メイリオ"/>
        </w:rPr>
      </w:pPr>
      <w:r w:rsidRPr="00A21700">
        <w:rPr>
          <w:rFonts w:ascii="UD Digi Kyokasho N-R" w:eastAsia="UD Digi Kyokasho N-R" w:hAnsi="メイリオ" w:cs="メイリオ" w:hint="eastAsia"/>
        </w:rPr>
        <w:t>【２】利用料金について</w:t>
      </w:r>
    </w:p>
    <w:p w14:paraId="335155ED" w14:textId="77777777" w:rsidR="00AE7DB8" w:rsidRPr="00A21700" w:rsidRDefault="00AE7DB8" w:rsidP="00C267FB">
      <w:pPr>
        <w:spacing w:line="340" w:lineRule="exact"/>
        <w:ind w:left="420" w:hangingChars="200" w:hanging="420"/>
        <w:rPr>
          <w:rFonts w:ascii="UD Digi Kyokasho N-R" w:eastAsia="UD Digi Kyokasho N-R" w:hAnsi="メイリオ" w:cs="メイリオ"/>
        </w:rPr>
      </w:pPr>
      <w:r w:rsidRPr="00A21700">
        <w:rPr>
          <w:rFonts w:ascii="UD Digi Kyokasho N-R" w:eastAsia="UD Digi Kyokasho N-R" w:hAnsi="メイリオ" w:cs="メイリオ" w:hint="eastAsia"/>
        </w:rPr>
        <w:t xml:space="preserve">　　無料です。</w:t>
      </w:r>
    </w:p>
    <w:p w14:paraId="525A3665" w14:textId="77777777" w:rsidR="00AE7DB8" w:rsidRPr="00A21700" w:rsidRDefault="00AE7DB8" w:rsidP="00C267FB">
      <w:pPr>
        <w:spacing w:line="340" w:lineRule="exact"/>
        <w:ind w:left="420" w:hangingChars="200" w:hanging="420"/>
        <w:rPr>
          <w:rFonts w:ascii="UD Digi Kyokasho N-R" w:eastAsia="UD Digi Kyokasho N-R" w:hAnsi="メイリオ" w:cs="メイリオ"/>
        </w:rPr>
      </w:pPr>
    </w:p>
    <w:p w14:paraId="69E59D9A" w14:textId="77777777" w:rsidR="00AE7DB8" w:rsidRPr="00A21700" w:rsidRDefault="00AE7DB8" w:rsidP="00C267FB">
      <w:pPr>
        <w:spacing w:line="340" w:lineRule="exact"/>
        <w:ind w:left="420" w:hangingChars="200" w:hanging="420"/>
        <w:rPr>
          <w:rFonts w:ascii="UD Digi Kyokasho N-R" w:eastAsia="UD Digi Kyokasho N-R" w:hAnsi="メイリオ" w:cs="メイリオ"/>
        </w:rPr>
      </w:pPr>
      <w:r w:rsidRPr="00A21700">
        <w:rPr>
          <w:rFonts w:ascii="UD Digi Kyokasho N-R" w:eastAsia="UD Digi Kyokasho N-R" w:hAnsi="メイリオ" w:cs="メイリオ" w:hint="eastAsia"/>
        </w:rPr>
        <w:t>【３】ご利用にあたって</w:t>
      </w:r>
    </w:p>
    <w:p w14:paraId="0EB8F6DC" w14:textId="77777777" w:rsidR="00A21700" w:rsidRPr="00A21700" w:rsidRDefault="00EB6096" w:rsidP="00A21700">
      <w:pPr>
        <w:spacing w:line="340" w:lineRule="exact"/>
        <w:rPr>
          <w:rFonts w:ascii="UD Digi Kyokasho N-R" w:eastAsia="UD Digi Kyokasho N-R" w:hAnsi="メイリオ" w:cs="メイリオ"/>
        </w:rPr>
      </w:pPr>
      <w:r w:rsidRPr="00A21700">
        <w:rPr>
          <w:rFonts w:ascii="UD Digi Kyokasho N-R" w:eastAsia="UD Digi Kyokasho N-R" w:hAnsi="メイリオ" w:cs="メイリオ" w:hint="eastAsia"/>
        </w:rPr>
        <w:t>１．事前に申し込みをされた方でも、お子様</w:t>
      </w:r>
      <w:r w:rsidR="00A21700" w:rsidRPr="00A21700">
        <w:rPr>
          <w:rFonts w:ascii="UD Digi Kyokasho N-R" w:eastAsia="UD Digi Kyokasho N-R" w:hAnsi="メイリオ" w:cs="メイリオ" w:hint="eastAsia"/>
        </w:rPr>
        <w:t>の</w:t>
      </w:r>
      <w:r w:rsidRPr="00A21700">
        <w:rPr>
          <w:rFonts w:ascii="UD Digi Kyokasho N-R" w:eastAsia="UD Digi Kyokasho N-R" w:hAnsi="メイリオ" w:cs="メイリオ" w:hint="eastAsia"/>
        </w:rPr>
        <w:t>体調が悪い場合</w:t>
      </w:r>
      <w:r w:rsidR="00AE7DB8" w:rsidRPr="00A21700">
        <w:rPr>
          <w:rFonts w:ascii="UD Digi Kyokasho N-R" w:eastAsia="UD Digi Kyokasho N-R" w:hAnsi="メイリオ" w:cs="メイリオ" w:hint="eastAsia"/>
        </w:rPr>
        <w:t>には原則としてお預かりでき</w:t>
      </w:r>
    </w:p>
    <w:p w14:paraId="27B81D6A" w14:textId="02BA7438" w:rsidR="00EB6096" w:rsidRPr="00A21700" w:rsidRDefault="00AE7DB8" w:rsidP="00A21700">
      <w:pPr>
        <w:spacing w:line="340" w:lineRule="exact"/>
        <w:ind w:firstLineChars="200" w:firstLine="420"/>
        <w:rPr>
          <w:rFonts w:ascii="UD Digi Kyokasho N-R" w:eastAsia="UD Digi Kyokasho N-R" w:hAnsi="メイリオ" w:cs="メイリオ"/>
        </w:rPr>
      </w:pPr>
      <w:r w:rsidRPr="00A21700">
        <w:rPr>
          <w:rFonts w:ascii="UD Digi Kyokasho N-R" w:eastAsia="UD Digi Kyokasho N-R" w:hint="eastAsia"/>
        </w:rPr>
        <w:t>ません。</w:t>
      </w:r>
      <w:r w:rsidR="00BB29FB">
        <w:rPr>
          <w:rFonts w:ascii="UD Digi Kyokasho N-R" w:eastAsia="UD Digi Kyokasho N-R" w:hint="eastAsia"/>
        </w:rPr>
        <w:t>感染</w:t>
      </w:r>
      <w:r w:rsidR="001E4398">
        <w:rPr>
          <w:rFonts w:ascii="UD Digi Kyokasho N-R" w:eastAsia="UD Digi Kyokasho N-R" w:hint="eastAsia"/>
        </w:rPr>
        <w:t>拡大</w:t>
      </w:r>
      <w:r w:rsidR="00BB29FB">
        <w:rPr>
          <w:rFonts w:ascii="UD Digi Kyokasho N-R" w:eastAsia="UD Digi Kyokasho N-R" w:hint="eastAsia"/>
        </w:rPr>
        <w:t>防止のためご理解ください。</w:t>
      </w:r>
    </w:p>
    <w:p w14:paraId="0F527B7D" w14:textId="0465D3FA" w:rsidR="00A21700" w:rsidRPr="00A21700" w:rsidRDefault="00A21700" w:rsidP="00A21700">
      <w:pPr>
        <w:spacing w:line="340" w:lineRule="exact"/>
        <w:ind w:firstLineChars="200" w:firstLine="420"/>
        <w:rPr>
          <w:rFonts w:ascii="UD Digi Kyokasho N-R" w:eastAsia="UD Digi Kyokasho N-R" w:hAnsi="メイリオ" w:cs="メイリオ"/>
        </w:rPr>
      </w:pPr>
      <w:r w:rsidRPr="00A21700">
        <w:rPr>
          <w:rFonts w:ascii="UD Digi Kyokasho N-R" w:eastAsia="UD Digi Kyokasho N-R" w:hint="eastAsia"/>
        </w:rPr>
        <w:t>・インフルエンザ、新型コロナ（</w:t>
      </w:r>
      <w:r w:rsidRPr="00A21700">
        <w:rPr>
          <w:rFonts w:ascii="UD Digi Kyokasho N-R" w:eastAsia="UD Digi Kyokasho N-R" w:hAnsi="メイリオ" w:cs="メイリオ" w:hint="eastAsia"/>
        </w:rPr>
        <w:t>症状消失後5日間経過していない場合）</w:t>
      </w:r>
    </w:p>
    <w:p w14:paraId="0A6B0AE1" w14:textId="1BDD919F" w:rsidR="00EB6096" w:rsidRPr="00A21700" w:rsidRDefault="00A21700" w:rsidP="00A21700">
      <w:pPr>
        <w:spacing w:line="340" w:lineRule="exact"/>
        <w:ind w:leftChars="200" w:left="630" w:hangingChars="100" w:hanging="210"/>
        <w:rPr>
          <w:rFonts w:ascii="UD Digi Kyokasho N-R" w:eastAsia="UD Digi Kyokasho N-R" w:hAnsi="メイリオ" w:cs="メイリオ"/>
        </w:rPr>
      </w:pPr>
      <w:r w:rsidRPr="00A21700">
        <w:rPr>
          <w:rFonts w:ascii="UD Digi Kyokasho N-R" w:eastAsia="UD Digi Kyokasho N-R" w:hAnsi="メイリオ" w:cs="メイリオ" w:hint="eastAsia"/>
        </w:rPr>
        <w:t>・</w:t>
      </w:r>
      <w:r w:rsidR="00EB6096" w:rsidRPr="00A21700">
        <w:rPr>
          <w:rFonts w:ascii="UD Digi Kyokasho N-R" w:eastAsia="UD Digi Kyokasho N-R" w:hAnsi="メイリオ" w:cs="メイリオ" w:hint="eastAsia"/>
        </w:rPr>
        <w:t>ウイルス性呼吸器疾患（</w:t>
      </w:r>
      <w:r w:rsidRPr="00A21700">
        <w:rPr>
          <w:rFonts w:ascii="UD Digi Kyokasho N-R" w:eastAsia="UD Digi Kyokasho N-R" w:hAnsi="メイリオ" w:cs="メイリオ" w:hint="eastAsia"/>
        </w:rPr>
        <w:t>風邪やRSウイルスなど</w:t>
      </w:r>
      <w:r w:rsidR="00EB6096" w:rsidRPr="00A21700">
        <w:rPr>
          <w:rFonts w:ascii="UD Digi Kyokasho N-R" w:eastAsia="UD Digi Kyokasho N-R" w:hAnsi="メイリオ" w:cs="メイリオ" w:hint="eastAsia"/>
        </w:rPr>
        <w:t>診断の有無にかかわらず、</w:t>
      </w:r>
      <w:r w:rsidR="00BB29FB">
        <w:rPr>
          <w:rFonts w:ascii="UD Digi Kyokasho N-R" w:eastAsia="UD Digi Kyokasho N-R" w:hAnsi="メイリオ" w:cs="メイリオ" w:hint="eastAsia"/>
        </w:rPr>
        <w:t>当日</w:t>
      </w:r>
      <w:r w:rsidR="00EB6096" w:rsidRPr="00A21700">
        <w:rPr>
          <w:rFonts w:ascii="UD Digi Kyokasho N-R" w:eastAsia="UD Digi Kyokasho N-R" w:hAnsi="メイリオ" w:cs="メイリオ" w:hint="eastAsia"/>
        </w:rPr>
        <w:t>呼吸器</w:t>
      </w:r>
      <w:r w:rsidR="00BB29FB">
        <w:rPr>
          <w:rFonts w:ascii="UD Digi Kyokasho N-R" w:eastAsia="UD Digi Kyokasho N-R" w:hAnsi="メイリオ" w:cs="メイリオ" w:hint="eastAsia"/>
        </w:rPr>
        <w:t>症状</w:t>
      </w:r>
      <w:r w:rsidR="00EB6096" w:rsidRPr="00A21700">
        <w:rPr>
          <w:rFonts w:ascii="UD Digi Kyokasho N-R" w:eastAsia="UD Digi Kyokasho N-R" w:hAnsi="メイリオ" w:cs="メイリオ" w:hint="eastAsia"/>
        </w:rPr>
        <w:t>・発熱</w:t>
      </w:r>
      <w:r w:rsidR="00BB29FB">
        <w:rPr>
          <w:rFonts w:ascii="UD Digi Kyokasho N-R" w:eastAsia="UD Digi Kyokasho N-R" w:hAnsi="メイリオ" w:cs="メイリオ" w:hint="eastAsia"/>
        </w:rPr>
        <w:t>など</w:t>
      </w:r>
      <w:r w:rsidR="00EB6096" w:rsidRPr="00A21700">
        <w:rPr>
          <w:rFonts w:ascii="UD Digi Kyokasho N-R" w:eastAsia="UD Digi Kyokasho N-R" w:hAnsi="メイリオ" w:cs="メイリオ" w:hint="eastAsia"/>
        </w:rPr>
        <w:t>が</w:t>
      </w:r>
      <w:r w:rsidRPr="00A21700">
        <w:rPr>
          <w:rFonts w:ascii="UD Digi Kyokasho N-R" w:eastAsia="UD Digi Kyokasho N-R" w:hAnsi="メイリオ" w:cs="メイリオ" w:hint="eastAsia"/>
        </w:rPr>
        <w:t>ある場合</w:t>
      </w:r>
      <w:r w:rsidR="00EB6096" w:rsidRPr="00A21700">
        <w:rPr>
          <w:rFonts w:ascii="UD Digi Kyokasho N-R" w:eastAsia="UD Digi Kyokasho N-R" w:hAnsi="メイリオ" w:cs="メイリオ" w:hint="eastAsia"/>
        </w:rPr>
        <w:t>）</w:t>
      </w:r>
    </w:p>
    <w:p w14:paraId="05C75B21" w14:textId="77777777" w:rsidR="00A21700" w:rsidRPr="00A21700" w:rsidRDefault="00A21700" w:rsidP="00EB6096">
      <w:pPr>
        <w:spacing w:line="340" w:lineRule="exact"/>
        <w:ind w:leftChars="200" w:left="420"/>
        <w:rPr>
          <w:rFonts w:ascii="UD Digi Kyokasho N-R" w:eastAsia="UD Digi Kyokasho N-R" w:hAnsi="メイリオ" w:cs="メイリオ"/>
        </w:rPr>
      </w:pPr>
      <w:r w:rsidRPr="00A21700">
        <w:rPr>
          <w:rFonts w:ascii="UD Digi Kyokasho N-R" w:eastAsia="UD Digi Kyokasho N-R" w:hAnsi="メイリオ" w:cs="メイリオ" w:hint="eastAsia"/>
        </w:rPr>
        <w:t>・</w:t>
      </w:r>
      <w:r w:rsidR="00EB6096" w:rsidRPr="00A21700">
        <w:rPr>
          <w:rFonts w:ascii="UD Digi Kyokasho N-R" w:eastAsia="UD Digi Kyokasho N-R" w:hAnsi="メイリオ" w:cs="メイリオ" w:hint="eastAsia"/>
        </w:rPr>
        <w:t>感染性胃腸炎／急性下痢症／急性嘔吐症（症状消失後3日間経過していない場合）</w:t>
      </w:r>
    </w:p>
    <w:p w14:paraId="13945E8A" w14:textId="2F208617" w:rsidR="00EB6096" w:rsidRPr="00A21700" w:rsidRDefault="00A21700" w:rsidP="00EB6096">
      <w:pPr>
        <w:spacing w:line="340" w:lineRule="exact"/>
        <w:ind w:leftChars="200" w:left="420"/>
        <w:rPr>
          <w:rFonts w:ascii="UD Digi Kyokasho N-R" w:eastAsia="UD Digi Kyokasho N-R" w:hAnsi="メイリオ" w:cs="メイリオ"/>
        </w:rPr>
      </w:pPr>
      <w:r w:rsidRPr="00A21700">
        <w:rPr>
          <w:rFonts w:ascii="UD Digi Kyokasho N-R" w:eastAsia="UD Digi Kyokasho N-R" w:hAnsi="メイリオ" w:cs="メイリオ" w:hint="eastAsia"/>
        </w:rPr>
        <w:t>・</w:t>
      </w:r>
      <w:r w:rsidR="00EB6096" w:rsidRPr="00A21700">
        <w:rPr>
          <w:rFonts w:ascii="UD Digi Kyokasho N-R" w:eastAsia="UD Digi Kyokasho N-R" w:hAnsi="メイリオ" w:cs="メイリオ" w:hint="eastAsia"/>
        </w:rPr>
        <w:t>流行性結膜炎（発症から7日間経過しておらず、</w:t>
      </w:r>
      <w:r w:rsidRPr="00A21700">
        <w:rPr>
          <w:rFonts w:ascii="UD Digi Kyokasho N-R" w:eastAsia="UD Digi Kyokasho N-R" w:hAnsi="メイリオ" w:cs="メイリオ" w:hint="eastAsia"/>
        </w:rPr>
        <w:t>眼科医の了解を得ていない場合）</w:t>
      </w:r>
    </w:p>
    <w:p w14:paraId="0BC54E87" w14:textId="6107A5C6" w:rsidR="00545FC1" w:rsidRDefault="00A21700" w:rsidP="00545FC1">
      <w:pPr>
        <w:spacing w:line="340" w:lineRule="exact"/>
        <w:ind w:leftChars="200" w:left="420"/>
        <w:rPr>
          <w:rFonts w:ascii="UD Digi Kyokasho N-R" w:eastAsia="UD Digi Kyokasho N-R" w:hAnsi="メイリオ" w:cs="メイリオ"/>
        </w:rPr>
      </w:pPr>
      <w:r w:rsidRPr="00A21700">
        <w:rPr>
          <w:rFonts w:ascii="UD Digi Kyokasho N-R" w:eastAsia="UD Digi Kyokasho N-R" w:hAnsi="メイリオ" w:cs="メイリオ" w:hint="eastAsia"/>
        </w:rPr>
        <w:t>・その他：上記に限らず伝染性の</w:t>
      </w:r>
      <w:r w:rsidR="00BB29FB">
        <w:rPr>
          <w:rFonts w:ascii="UD Digi Kyokasho N-R" w:eastAsia="UD Digi Kyokasho N-R" w:hAnsi="メイリオ" w:cs="メイリオ" w:hint="eastAsia"/>
        </w:rPr>
        <w:t>疾病に罹患</w:t>
      </w:r>
      <w:r w:rsidRPr="00A21700">
        <w:rPr>
          <w:rFonts w:ascii="UD Digi Kyokasho N-R" w:eastAsia="UD Digi Kyokasho N-R" w:hAnsi="メイリオ" w:cs="メイリオ" w:hint="eastAsia"/>
        </w:rPr>
        <w:t>している場合</w:t>
      </w:r>
    </w:p>
    <w:p w14:paraId="7D6F951C" w14:textId="77777777" w:rsidR="00545FC1" w:rsidRDefault="00545FC1" w:rsidP="00545FC1">
      <w:pPr>
        <w:spacing w:line="340" w:lineRule="exact"/>
        <w:ind w:leftChars="200" w:left="420"/>
        <w:rPr>
          <w:rFonts w:ascii="UD Digi Kyokasho N-R" w:eastAsia="UD Digi Kyokasho N-R" w:hAnsi="メイリオ" w:cs="メイリオ"/>
        </w:rPr>
      </w:pPr>
    </w:p>
    <w:p w14:paraId="1AF03F2D" w14:textId="251B154A" w:rsidR="00AE7DB8" w:rsidRPr="00A21700" w:rsidRDefault="00AE7DB8" w:rsidP="00C267FB">
      <w:pPr>
        <w:spacing w:line="340" w:lineRule="exact"/>
        <w:ind w:left="420" w:hangingChars="200" w:hanging="420"/>
        <w:rPr>
          <w:rFonts w:ascii="UD Digi Kyokasho N-R" w:eastAsia="UD Digi Kyokasho N-R" w:hAnsi="メイリオ" w:cs="メイリオ"/>
        </w:rPr>
      </w:pPr>
      <w:r w:rsidRPr="00A21700">
        <w:rPr>
          <w:rFonts w:ascii="UD Digi Kyokasho N-R" w:eastAsia="UD Digi Kyokasho N-R" w:hAnsi="メイリオ" w:cs="メイリオ" w:hint="eastAsia"/>
        </w:rPr>
        <w:t>２．</w:t>
      </w:r>
      <w:r w:rsidR="00061AEB" w:rsidRPr="00565CC6">
        <w:rPr>
          <w:rFonts w:ascii="UD Digi Kyokasho N-R" w:eastAsia="UD Digi Kyokasho N-R" w:hAnsi="メイリオ" w:cs="メイリオ" w:hint="eastAsia"/>
        </w:rPr>
        <w:t>3</w:t>
      </w:r>
      <w:r w:rsidRPr="00565CC6">
        <w:rPr>
          <w:rFonts w:ascii="UD Digi Kyokasho N-R" w:eastAsia="UD Digi Kyokasho N-R" w:hAnsi="メイリオ" w:cs="メイリオ" w:hint="eastAsia"/>
        </w:rPr>
        <w:t>月</w:t>
      </w:r>
      <w:r w:rsidR="00061AEB" w:rsidRPr="00565CC6">
        <w:rPr>
          <w:rFonts w:ascii="UD Digi Kyokasho N-R" w:eastAsia="UD Digi Kyokasho N-R" w:hAnsi="メイリオ" w:cs="メイリオ" w:hint="eastAsia"/>
        </w:rPr>
        <w:t>16</w:t>
      </w:r>
      <w:r w:rsidRPr="00565CC6">
        <w:rPr>
          <w:rFonts w:ascii="UD Digi Kyokasho N-R" w:eastAsia="UD Digi Kyokasho N-R" w:hAnsi="メイリオ" w:cs="メイリオ" w:hint="eastAsia"/>
        </w:rPr>
        <w:t>日（日）</w:t>
      </w:r>
      <w:r w:rsidRPr="00A21700">
        <w:rPr>
          <w:rFonts w:ascii="UD Digi Kyokasho N-R" w:eastAsia="UD Digi Kyokasho N-R" w:hAnsi="メイリオ" w:cs="メイリオ" w:hint="eastAsia"/>
        </w:rPr>
        <w:t>のお子様の昼食は、保護者の方とご一緒にお取り頂くことも、シッターとお取り頂くことも可能です（その際は、託児室をご利用いただけます）。</w:t>
      </w:r>
    </w:p>
    <w:p w14:paraId="71E60B44" w14:textId="002E26A7" w:rsidR="00545FC1" w:rsidRDefault="00AE7DB8" w:rsidP="00545FC1">
      <w:pPr>
        <w:spacing w:line="340" w:lineRule="exact"/>
        <w:ind w:left="420" w:hangingChars="200" w:hanging="420"/>
        <w:rPr>
          <w:rFonts w:ascii="UD Digi Kyokasho N-R" w:eastAsia="UD Digi Kyokasho N-R" w:hAnsi="メイリオ" w:cs="メイリオ"/>
        </w:rPr>
      </w:pPr>
      <w:r w:rsidRPr="00A21700">
        <w:rPr>
          <w:rFonts w:ascii="UD Digi Kyokasho N-R" w:eastAsia="UD Digi Kyokasho N-R" w:hAnsi="メイリオ" w:cs="メイリオ" w:hint="eastAsia"/>
        </w:rPr>
        <w:t xml:space="preserve">　　また投</w:t>
      </w:r>
      <w:r w:rsidR="001E4398">
        <w:rPr>
          <w:rFonts w:ascii="UD Digi Kyokasho N-R" w:eastAsia="UD Digi Kyokasho N-R" w:hAnsi="メイリオ" w:cs="メイリオ" w:hint="eastAsia"/>
        </w:rPr>
        <w:t>薬される場合は保護者の責任で行ってください。シッターは</w:t>
      </w:r>
      <w:r w:rsidRPr="00A21700">
        <w:rPr>
          <w:rFonts w:ascii="UD Digi Kyokasho N-R" w:eastAsia="UD Digi Kyokasho N-R" w:hAnsi="メイリオ" w:cs="メイリオ" w:hint="eastAsia"/>
        </w:rPr>
        <w:t>投薬できません。</w:t>
      </w:r>
    </w:p>
    <w:p w14:paraId="0868C459" w14:textId="77777777" w:rsidR="00545FC1" w:rsidRDefault="00545FC1" w:rsidP="00545FC1">
      <w:pPr>
        <w:spacing w:line="340" w:lineRule="exact"/>
        <w:ind w:left="420" w:hangingChars="200" w:hanging="420"/>
        <w:rPr>
          <w:rFonts w:ascii="UD Digi Kyokasho N-R" w:eastAsia="UD Digi Kyokasho N-R" w:hAnsi="メイリオ" w:cs="メイリオ"/>
        </w:rPr>
      </w:pPr>
    </w:p>
    <w:p w14:paraId="5AB6ADDB" w14:textId="2B623708" w:rsidR="000D25D3" w:rsidRPr="00A21700" w:rsidRDefault="00AE7DB8" w:rsidP="00C267FB">
      <w:pPr>
        <w:spacing w:line="340" w:lineRule="exact"/>
        <w:ind w:left="420" w:hangingChars="200" w:hanging="420"/>
        <w:rPr>
          <w:rFonts w:ascii="UD Digi Kyokasho N-R" w:eastAsia="UD Digi Kyokasho N-R" w:hAnsi="メイリオ" w:cs="メイリオ"/>
        </w:rPr>
      </w:pPr>
      <w:r w:rsidRPr="00A21700">
        <w:rPr>
          <w:rFonts w:ascii="UD Digi Kyokasho N-R" w:eastAsia="UD Digi Kyokasho N-R" w:hAnsi="メイリオ" w:cs="メイリオ" w:hint="eastAsia"/>
        </w:rPr>
        <w:t>３．当日はお子様の着替えとタオル（オムツが外れていないお子様は、必要数の紙おむつ</w:t>
      </w:r>
      <w:r w:rsidR="00C267FB" w:rsidRPr="00A21700">
        <w:rPr>
          <w:rFonts w:ascii="UD Digi Kyokasho N-R" w:eastAsia="UD Digi Kyokasho N-R" w:hAnsi="メイリオ" w:cs="メイリオ" w:hint="eastAsia"/>
        </w:rPr>
        <w:t>や着替え</w:t>
      </w:r>
      <w:r w:rsidR="000D25D3" w:rsidRPr="00A21700">
        <w:rPr>
          <w:rFonts w:ascii="UD Digi Kyokasho N-R" w:eastAsia="UD Digi Kyokasho N-R" w:hAnsi="メイリオ" w:cs="メイリオ" w:hint="eastAsia"/>
        </w:rPr>
        <w:t>など）をご持参下さい。</w:t>
      </w:r>
    </w:p>
    <w:p w14:paraId="2D389C14" w14:textId="77777777" w:rsidR="00AE7DB8" w:rsidRPr="00A21700" w:rsidRDefault="000D25D3" w:rsidP="00C267FB">
      <w:pPr>
        <w:spacing w:line="340" w:lineRule="exact"/>
        <w:ind w:leftChars="200" w:left="420"/>
        <w:rPr>
          <w:rFonts w:ascii="UD Digi Kyokasho N-R" w:eastAsia="UD Digi Kyokasho N-R" w:hAnsi="メイリオ" w:cs="メイリオ"/>
        </w:rPr>
      </w:pPr>
      <w:r w:rsidRPr="00A21700">
        <w:rPr>
          <w:rFonts w:ascii="UD Digi Kyokasho N-R" w:eastAsia="UD Digi Kyokasho N-R" w:hAnsi="メイリオ" w:cs="メイリオ" w:hint="eastAsia"/>
        </w:rPr>
        <w:t>また託児室には、おもちゃ、お茶、簡単なおやつを用意していますが、お気に入りのおもちゃやおやつ等を持参されても結構です。</w:t>
      </w:r>
    </w:p>
    <w:p w14:paraId="589715C6" w14:textId="36413771" w:rsidR="00545FC1" w:rsidRDefault="00C267FB" w:rsidP="00545FC1">
      <w:pPr>
        <w:spacing w:line="340" w:lineRule="exact"/>
        <w:ind w:leftChars="200" w:left="420"/>
        <w:rPr>
          <w:rFonts w:ascii="UD Digi Kyokasho N-R" w:eastAsia="UD Digi Kyokasho N-R" w:hAnsi="メイリオ" w:cs="メイリオ"/>
        </w:rPr>
      </w:pPr>
      <w:r w:rsidRPr="00A21700">
        <w:rPr>
          <w:rFonts w:ascii="UD Digi Kyokasho N-R" w:eastAsia="UD Digi Kyokasho N-R" w:hAnsi="メイリオ" w:cs="メイリオ" w:hint="eastAsia"/>
        </w:rPr>
        <w:t>アレルギーなどのあるお子様につきましては、事前に利用申込書へその旨を</w:t>
      </w:r>
      <w:r w:rsidR="00BB29FB">
        <w:rPr>
          <w:rFonts w:ascii="UD Digi Kyokasho N-R" w:eastAsia="UD Digi Kyokasho N-R" w:hAnsi="メイリオ" w:cs="メイリオ" w:hint="eastAsia"/>
        </w:rPr>
        <w:t>ご記入</w:t>
      </w:r>
      <w:r w:rsidRPr="00A21700">
        <w:rPr>
          <w:rFonts w:ascii="UD Digi Kyokasho N-R" w:eastAsia="UD Digi Kyokasho N-R" w:hAnsi="メイリオ" w:cs="メイリオ" w:hint="eastAsia"/>
        </w:rPr>
        <w:t>いただき、おやつや昼食の御準備をお願いいたします。</w:t>
      </w:r>
    </w:p>
    <w:p w14:paraId="7EF8AADC" w14:textId="77777777" w:rsidR="00545FC1" w:rsidRDefault="00545FC1" w:rsidP="00545FC1">
      <w:pPr>
        <w:spacing w:line="340" w:lineRule="exact"/>
        <w:ind w:leftChars="200" w:left="420"/>
        <w:rPr>
          <w:rFonts w:ascii="UD Digi Kyokasho N-R" w:eastAsia="UD Digi Kyokasho N-R" w:hAnsi="メイリオ" w:cs="メイリオ"/>
        </w:rPr>
      </w:pPr>
    </w:p>
    <w:p w14:paraId="75F88468" w14:textId="058D86B9" w:rsidR="000D25D3" w:rsidRDefault="000D25D3" w:rsidP="00C267FB">
      <w:pPr>
        <w:spacing w:line="340" w:lineRule="exact"/>
        <w:ind w:left="420" w:hangingChars="200" w:hanging="420"/>
        <w:rPr>
          <w:rFonts w:ascii="UD Digi Kyokasho N-R" w:eastAsia="UD Digi Kyokasho N-R" w:hAnsi="メイリオ" w:cs="メイリオ"/>
        </w:rPr>
      </w:pPr>
      <w:r w:rsidRPr="00A21700">
        <w:rPr>
          <w:rFonts w:ascii="UD Digi Kyokasho N-R" w:eastAsia="UD Digi Kyokasho N-R" w:hAnsi="メイリオ" w:cs="メイリオ" w:hint="eastAsia"/>
        </w:rPr>
        <w:t>４．お迎えは原則として、お預け時と同じ方でお願いします。代理の方へお引き渡しをご希望の場合は、受付時にお申し出ください。もし異なる場合には、身分証明書の提示をお願いすることがございます。</w:t>
      </w:r>
    </w:p>
    <w:p w14:paraId="21762793" w14:textId="77777777" w:rsidR="001E4398" w:rsidRPr="00A21700" w:rsidRDefault="001E4398" w:rsidP="00C267FB">
      <w:pPr>
        <w:spacing w:line="340" w:lineRule="exact"/>
        <w:ind w:left="420" w:hangingChars="200" w:hanging="420"/>
        <w:rPr>
          <w:rFonts w:ascii="UD Digi Kyokasho N-R" w:eastAsia="UD Digi Kyokasho N-R" w:hAnsi="メイリオ" w:cs="メイリオ"/>
        </w:rPr>
      </w:pPr>
    </w:p>
    <w:p w14:paraId="59FC81BD" w14:textId="77777777" w:rsidR="000D25D3" w:rsidRPr="00A21700" w:rsidRDefault="000D25D3" w:rsidP="00C267FB">
      <w:pPr>
        <w:spacing w:line="340" w:lineRule="exact"/>
        <w:ind w:left="420" w:hangingChars="200" w:hanging="420"/>
        <w:rPr>
          <w:rFonts w:ascii="UD Digi Kyokasho N-R" w:eastAsia="UD Digi Kyokasho N-R" w:hAnsi="メイリオ" w:cs="メイリオ"/>
          <w:u w:val="single"/>
        </w:rPr>
      </w:pPr>
      <w:r w:rsidRPr="00A21700">
        <w:rPr>
          <w:rFonts w:ascii="UD Digi Kyokasho N-R" w:eastAsia="UD Digi Kyokasho N-R" w:hAnsi="メイリオ" w:cs="メイリオ" w:hint="eastAsia"/>
        </w:rPr>
        <w:lastRenderedPageBreak/>
        <w:t>５．事故等が起こらないように最大限の努力は払いますが、不測の事態に対しては、保護者が迅速に対応をすることを前提としています。そのため、当日の緊急連絡先（携帯電話番号）は必ず申込書に記入してください。</w:t>
      </w:r>
      <w:r w:rsidRPr="00A21700">
        <w:rPr>
          <w:rFonts w:ascii="UD Digi Kyokasho N-R" w:eastAsia="UD Digi Kyokasho N-R" w:hAnsi="メイリオ" w:cs="メイリオ" w:hint="eastAsia"/>
          <w:u w:val="single"/>
        </w:rPr>
        <w:t>また託児中は学会会場から外出しないでください。</w:t>
      </w:r>
    </w:p>
    <w:p w14:paraId="0F6C6EDE" w14:textId="77777777" w:rsidR="00545FC1" w:rsidRDefault="00545FC1" w:rsidP="007518C9">
      <w:pPr>
        <w:spacing w:line="340" w:lineRule="exact"/>
        <w:ind w:left="420" w:hangingChars="200" w:hanging="420"/>
        <w:rPr>
          <w:rFonts w:ascii="UD Digi Kyokasho N-R" w:eastAsia="UD Digi Kyokasho N-R" w:hAnsi="メイリオ" w:cs="メイリオ"/>
        </w:rPr>
      </w:pPr>
    </w:p>
    <w:p w14:paraId="27D2E51D" w14:textId="372B33BB" w:rsidR="00831852" w:rsidRDefault="000D25D3" w:rsidP="007518C9">
      <w:pPr>
        <w:spacing w:line="340" w:lineRule="exact"/>
        <w:ind w:left="420" w:hangingChars="200" w:hanging="420"/>
        <w:rPr>
          <w:rFonts w:ascii="UD Digi Kyokasho N-R" w:eastAsia="UD Digi Kyokasho N-R" w:hAnsi="メイリオ" w:cs="メイリオ"/>
        </w:rPr>
      </w:pPr>
      <w:r w:rsidRPr="00A21700">
        <w:rPr>
          <w:rFonts w:ascii="UD Digi Kyokasho N-R" w:eastAsia="UD Digi Kyokasho N-R" w:hAnsi="メイリオ" w:cs="メイリオ" w:hint="eastAsia"/>
        </w:rPr>
        <w:t>６．託児中、万一事故が起きた場合は、シッター会社が加入する保育サービス業総合保障制度の範囲内で保障されますが、当該限度額を超える損害等については、第</w:t>
      </w:r>
      <w:r w:rsidR="00831852" w:rsidRPr="00A21700">
        <w:rPr>
          <w:rFonts w:ascii="UD Digi Kyokasho N-R" w:eastAsia="UD Digi Kyokasho N-R" w:hAnsi="メイリオ" w:cs="メイリオ" w:hint="eastAsia"/>
        </w:rPr>
        <w:t>36</w:t>
      </w:r>
      <w:r w:rsidR="00CE09C2" w:rsidRPr="00A21700">
        <w:rPr>
          <w:rFonts w:ascii="UD Digi Kyokasho N-R" w:eastAsia="UD Digi Kyokasho N-R" w:hAnsi="メイリオ" w:cs="メイリオ" w:hint="eastAsia"/>
        </w:rPr>
        <w:t>回岡山県作業療法学会実行委員会</w:t>
      </w:r>
      <w:r w:rsidRPr="00A21700">
        <w:rPr>
          <w:rFonts w:ascii="UD Digi Kyokasho N-R" w:eastAsia="UD Digi Kyokasho N-R" w:hAnsi="メイリオ" w:cs="メイリオ" w:hint="eastAsia"/>
        </w:rPr>
        <w:t>、一般社団法人岡山県作業療法士会では責任を負いかねますので、ご了承ください。</w:t>
      </w:r>
    </w:p>
    <w:p w14:paraId="1DFCA444" w14:textId="53FB24CF" w:rsidR="00BB29FB" w:rsidRDefault="00BB29FB" w:rsidP="00BB29FB">
      <w:pPr>
        <w:pStyle w:val="ab"/>
      </w:pPr>
      <w:r>
        <w:rPr>
          <w:rFonts w:hint="eastAsia"/>
        </w:rPr>
        <w:t>以上</w:t>
      </w:r>
    </w:p>
    <w:p w14:paraId="01453278" w14:textId="1D0AF8F3" w:rsidR="00BB29FB" w:rsidRPr="00BB29FB" w:rsidRDefault="00BB29FB" w:rsidP="00BB29FB">
      <w:pPr>
        <w:spacing w:line="340" w:lineRule="exact"/>
        <w:ind w:left="420" w:right="420" w:hangingChars="200" w:hanging="420"/>
        <w:jc w:val="right"/>
        <w:rPr>
          <w:rFonts w:ascii="UD Digi Kyokasho N-R" w:eastAsia="UD Digi Kyokasho N-R" w:hAnsi="メイリオ" w:cs="メイリオ"/>
        </w:rPr>
      </w:pPr>
    </w:p>
    <w:p w14:paraId="56ADCB95" w14:textId="71438CB8" w:rsidR="00BB29FB" w:rsidRPr="00BB29FB" w:rsidRDefault="00BB29FB" w:rsidP="00BB29FB">
      <w:pPr>
        <w:spacing w:line="340" w:lineRule="exact"/>
        <w:ind w:left="420" w:hangingChars="200" w:hanging="420"/>
        <w:jc w:val="right"/>
        <w:rPr>
          <w:rFonts w:ascii="UD Digi Kyokasho N-R" w:eastAsia="UD Digi Kyokasho N-R" w:hAnsi="メイリオ" w:cs="メイリオ"/>
        </w:rPr>
      </w:pPr>
      <w:r w:rsidRPr="00BB29FB">
        <w:rPr>
          <w:rFonts w:ascii="UD Digi Kyokasho N-R" w:eastAsia="UD Digi Kyokasho N-R" w:hAnsi="メイリオ" w:cs="メイリオ" w:hint="eastAsia"/>
        </w:rPr>
        <w:t>第</w:t>
      </w:r>
      <w:r w:rsidR="00061AEB">
        <w:rPr>
          <w:rFonts w:ascii="UD Digi Kyokasho N-R" w:eastAsia="UD Digi Kyokasho N-R" w:hAnsi="メイリオ" w:cs="メイリオ" w:hint="eastAsia"/>
        </w:rPr>
        <w:t>37</w:t>
      </w:r>
      <w:r w:rsidRPr="00BB29FB">
        <w:rPr>
          <w:rFonts w:ascii="UD Digi Kyokasho N-R" w:eastAsia="UD Digi Kyokasho N-R" w:hAnsi="メイリオ" w:cs="メイリオ" w:hint="eastAsia"/>
        </w:rPr>
        <w:t>回　岡山県作業療法学会　実行委員会</w:t>
      </w:r>
    </w:p>
    <w:p w14:paraId="6467F07D" w14:textId="77777777" w:rsidR="00BB29FB" w:rsidRPr="00BB29FB" w:rsidRDefault="00BB29FB" w:rsidP="00BB29FB">
      <w:pPr>
        <w:spacing w:line="340" w:lineRule="exact"/>
        <w:ind w:left="420" w:hangingChars="200" w:hanging="420"/>
        <w:jc w:val="right"/>
        <w:rPr>
          <w:rFonts w:ascii="UD Digi Kyokasho N-R" w:eastAsia="UD Digi Kyokasho N-R" w:hAnsi="メイリオ" w:cs="メイリオ"/>
        </w:rPr>
      </w:pPr>
      <w:r w:rsidRPr="00BB29FB">
        <w:rPr>
          <w:rFonts w:ascii="UD Digi Kyokasho N-R" w:eastAsia="UD Digi Kyokasho N-R" w:hAnsi="メイリオ" w:cs="メイリオ" w:hint="eastAsia"/>
        </w:rPr>
        <w:t>一般社団法人　岡山県作業療法士会</w:t>
      </w:r>
    </w:p>
    <w:p w14:paraId="7C6D1ED8" w14:textId="77777777" w:rsidR="00BB29FB" w:rsidRPr="00BB29FB" w:rsidRDefault="00BB29FB" w:rsidP="00BB29FB">
      <w:pPr>
        <w:spacing w:line="340" w:lineRule="exact"/>
        <w:ind w:left="420" w:hangingChars="200" w:hanging="420"/>
        <w:jc w:val="right"/>
        <w:rPr>
          <w:rFonts w:ascii="UD Digi Kyokasho N-R" w:eastAsia="UD Digi Kyokasho N-R" w:hAnsi="メイリオ" w:cs="メイリオ"/>
        </w:rPr>
      </w:pPr>
    </w:p>
    <w:sectPr w:rsidR="00BB29FB" w:rsidRPr="00BB29FB" w:rsidSect="007518C9">
      <w:pgSz w:w="11906" w:h="16838" w:code="9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B6E57" w14:textId="77777777" w:rsidR="00695634" w:rsidRDefault="00695634" w:rsidP="003458DC">
      <w:r>
        <w:separator/>
      </w:r>
    </w:p>
  </w:endnote>
  <w:endnote w:type="continuationSeparator" w:id="0">
    <w:p w14:paraId="0EB65497" w14:textId="77777777" w:rsidR="00695634" w:rsidRDefault="00695634" w:rsidP="0034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3313F" w14:textId="77777777" w:rsidR="00695634" w:rsidRDefault="00695634" w:rsidP="003458DC">
      <w:r>
        <w:separator/>
      </w:r>
    </w:p>
  </w:footnote>
  <w:footnote w:type="continuationSeparator" w:id="0">
    <w:p w14:paraId="31BA1494" w14:textId="77777777" w:rsidR="00695634" w:rsidRDefault="00695634" w:rsidP="00345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A9D"/>
    <w:multiLevelType w:val="hybridMultilevel"/>
    <w:tmpl w:val="74A2C90A"/>
    <w:lvl w:ilvl="0" w:tplc="1450901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1333BB"/>
    <w:multiLevelType w:val="hybridMultilevel"/>
    <w:tmpl w:val="8E82BB46"/>
    <w:lvl w:ilvl="0" w:tplc="B2DAE0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16106"/>
    <w:multiLevelType w:val="hybridMultilevel"/>
    <w:tmpl w:val="36E2C316"/>
    <w:lvl w:ilvl="0" w:tplc="B2DAE0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9432E6"/>
    <w:multiLevelType w:val="hybridMultilevel"/>
    <w:tmpl w:val="75DCEE38"/>
    <w:lvl w:ilvl="0" w:tplc="B2DAE0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4C5EA6"/>
    <w:multiLevelType w:val="hybridMultilevel"/>
    <w:tmpl w:val="8A08FD5C"/>
    <w:lvl w:ilvl="0" w:tplc="AFBA20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8604A4"/>
    <w:multiLevelType w:val="hybridMultilevel"/>
    <w:tmpl w:val="25FA5B34"/>
    <w:lvl w:ilvl="0" w:tplc="B2DAE0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6400761">
    <w:abstractNumId w:val="4"/>
  </w:num>
  <w:num w:numId="2" w16cid:durableId="725567537">
    <w:abstractNumId w:val="0"/>
  </w:num>
  <w:num w:numId="3" w16cid:durableId="55127544">
    <w:abstractNumId w:val="2"/>
  </w:num>
  <w:num w:numId="4" w16cid:durableId="1484395089">
    <w:abstractNumId w:val="1"/>
  </w:num>
  <w:num w:numId="5" w16cid:durableId="1429502048">
    <w:abstractNumId w:val="5"/>
  </w:num>
  <w:num w:numId="6" w16cid:durableId="716392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B8"/>
    <w:rsid w:val="00061AEB"/>
    <w:rsid w:val="00073BD7"/>
    <w:rsid w:val="000D25D3"/>
    <w:rsid w:val="00101E40"/>
    <w:rsid w:val="001270C6"/>
    <w:rsid w:val="0016287C"/>
    <w:rsid w:val="00166E34"/>
    <w:rsid w:val="001E4398"/>
    <w:rsid w:val="002C7F8A"/>
    <w:rsid w:val="003458DC"/>
    <w:rsid w:val="00374727"/>
    <w:rsid w:val="0037617B"/>
    <w:rsid w:val="00507246"/>
    <w:rsid w:val="00520E4C"/>
    <w:rsid w:val="00545FC1"/>
    <w:rsid w:val="00565CC6"/>
    <w:rsid w:val="005C5B18"/>
    <w:rsid w:val="005E5B4E"/>
    <w:rsid w:val="00647CEC"/>
    <w:rsid w:val="00656F13"/>
    <w:rsid w:val="006651B1"/>
    <w:rsid w:val="00695634"/>
    <w:rsid w:val="007518C9"/>
    <w:rsid w:val="00752607"/>
    <w:rsid w:val="00794A37"/>
    <w:rsid w:val="0082646F"/>
    <w:rsid w:val="00831852"/>
    <w:rsid w:val="008A57F8"/>
    <w:rsid w:val="00974727"/>
    <w:rsid w:val="00996808"/>
    <w:rsid w:val="00A0214C"/>
    <w:rsid w:val="00A21700"/>
    <w:rsid w:val="00AE7DB8"/>
    <w:rsid w:val="00B92D30"/>
    <w:rsid w:val="00BB29FB"/>
    <w:rsid w:val="00C267FB"/>
    <w:rsid w:val="00C8036B"/>
    <w:rsid w:val="00CA4CB0"/>
    <w:rsid w:val="00CE09C2"/>
    <w:rsid w:val="00D33FDA"/>
    <w:rsid w:val="00D9295F"/>
    <w:rsid w:val="00E60A98"/>
    <w:rsid w:val="00EB6096"/>
    <w:rsid w:val="00EF3381"/>
    <w:rsid w:val="00F2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91E4B"/>
  <w15:docId w15:val="{B72B668F-AA75-4256-B313-F236F5ED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DB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45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8DC"/>
  </w:style>
  <w:style w:type="paragraph" w:styleId="a6">
    <w:name w:val="footer"/>
    <w:basedOn w:val="a"/>
    <w:link w:val="a7"/>
    <w:uiPriority w:val="99"/>
    <w:unhideWhenUsed/>
    <w:rsid w:val="00345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8DC"/>
  </w:style>
  <w:style w:type="paragraph" w:styleId="a8">
    <w:name w:val="Date"/>
    <w:basedOn w:val="a"/>
    <w:next w:val="a"/>
    <w:link w:val="a9"/>
    <w:uiPriority w:val="99"/>
    <w:semiHidden/>
    <w:unhideWhenUsed/>
    <w:rsid w:val="00831852"/>
  </w:style>
  <w:style w:type="character" w:customStyle="1" w:styleId="a9">
    <w:name w:val="日付 (文字)"/>
    <w:basedOn w:val="a0"/>
    <w:link w:val="a8"/>
    <w:uiPriority w:val="99"/>
    <w:semiHidden/>
    <w:rsid w:val="00831852"/>
  </w:style>
  <w:style w:type="paragraph" w:styleId="aa">
    <w:name w:val="List Paragraph"/>
    <w:basedOn w:val="a"/>
    <w:uiPriority w:val="34"/>
    <w:qFormat/>
    <w:rsid w:val="00EB6096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B29FB"/>
    <w:pPr>
      <w:jc w:val="right"/>
    </w:pPr>
    <w:rPr>
      <w:rFonts w:ascii="UD Digi Kyokasho N-R" w:eastAsia="UD Digi Kyokasho N-R" w:hAnsi="メイリオ" w:cs="メイリオ"/>
    </w:rPr>
  </w:style>
  <w:style w:type="character" w:customStyle="1" w:styleId="ac">
    <w:name w:val="結語 (文字)"/>
    <w:basedOn w:val="a0"/>
    <w:link w:val="ab"/>
    <w:uiPriority w:val="99"/>
    <w:rsid w:val="00BB29FB"/>
    <w:rPr>
      <w:rFonts w:ascii="UD Digi Kyokasho N-R" w:eastAsia="UD Digi Kyokasho N-R" w:hAnsi="メイリオ" w:cs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6DECF-4C20-4BEF-92BB-C78E4996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努 杉本</cp:lastModifiedBy>
  <cp:revision>3</cp:revision>
  <dcterms:created xsi:type="dcterms:W3CDTF">2024-12-19T05:53:00Z</dcterms:created>
  <dcterms:modified xsi:type="dcterms:W3CDTF">2024-12-21T08:13:00Z</dcterms:modified>
</cp:coreProperties>
</file>